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85FE6" w:rsidRDefault="00785FE6" w:rsidP="00785F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5FE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85FE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85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  <w:r>
        <w:br w:type="page"/>
      </w: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  <w:r>
        <w:br w:type="page"/>
      </w: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  <w:r>
        <w:br w:type="page"/>
      </w: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  <w:r>
        <w:br w:type="page"/>
      </w: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  <w:r>
        <w:br w:type="page"/>
      </w: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p w:rsidR="00785FE6" w:rsidRDefault="00785FE6" w:rsidP="00785FE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5FE6" w:rsidRPr="00785FE6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785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FE6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FE6" w:rsidRPr="00785FE6" w:rsidRDefault="00785FE6" w:rsidP="00785F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785FE6">
              <w:rPr>
                <w:rFonts w:ascii="Arial" w:hAnsi="Arial" w:cs="Arial"/>
                <w:color w:val="345393"/>
                <w:sz w:val="16"/>
              </w:rPr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785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5FE6" w:rsidRPr="000C002F" w:rsidTr="00785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FE6" w:rsidRPr="000C002F" w:rsidRDefault="00785FE6" w:rsidP="00785F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</w:tr>
      <w:tr w:rsidR="00785FE6" w:rsidRPr="00785FE6" w:rsidTr="00785F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FE6" w:rsidRDefault="00785FE6" w:rsidP="00785F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FE6">
              <w:rPr>
                <w:rStyle w:val="WinCalendarHolidayBlue"/>
              </w:rPr>
              <w:t xml:space="preserve"> </w:t>
            </w:r>
          </w:p>
          <w:p w:rsidR="00785FE6" w:rsidRPr="00785FE6" w:rsidRDefault="00785FE6" w:rsidP="00785F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FE6" w:rsidRPr="00785FE6" w:rsidRDefault="00785FE6" w:rsidP="00785F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FE6" w:rsidRDefault="00785FE6" w:rsidP="00785FE6">
      <w:pPr>
        <w:spacing w:after="0" w:line="240" w:lineRule="auto"/>
      </w:pPr>
    </w:p>
    <w:sectPr w:rsidR="00785FE6" w:rsidSect="00785FE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5FE6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B13D5-E742-4AD5-BD52-41FB824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F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5F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5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3016</Characters>
  <Application>Microsoft Office Word</Application>
  <DocSecurity>0</DocSecurity>
  <Lines>3016</Lines>
  <Paragraphs>1432</Paragraphs>
  <ScaleCrop>false</ScaleCrop>
  <Company>WinCalendar.com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Calendário em Branco</dc:title>
  <dc:subject>Modelo de calendário - Calendário em Branco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2023-11-27T21:58:00Z</dcterms:created>
  <dcterms:modified xsi:type="dcterms:W3CDTF">2023-11-27T21:59:00Z</dcterms:modified>
  <cp:category>modelo de calendário</cp:category>
</cp:coreProperties>
</file>