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04FB4" w:rsidRDefault="00304FB4" w:rsidP="00304FB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04FB4">
        <w:rPr>
          <w:rFonts w:ascii="Arial" w:hAnsi="Arial" w:cs="Arial"/>
          <w:color w:val="44546A" w:themeColor="text2"/>
          <w:sz w:val="30"/>
        </w:rPr>
        <w:t>Calendrier Décembre 2030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304FB4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304FB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04FB4" w:rsidRPr="00304FB4" w:rsidTr="00304FB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04FB4" w:rsidRPr="00304FB4" w:rsidRDefault="00304FB4" w:rsidP="00304FB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04FB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04FB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"https://www.wincalendar.com/calendrier/Suisse/novembre-2030" \o "novembre 2030" </w:instrText>
            </w:r>
            <w:r w:rsidRPr="00304FB4">
              <w:rPr>
                <w:rFonts w:ascii="Arial" w:hAnsi="Arial" w:cs="Arial"/>
                <w:color w:val="345393"/>
                <w:sz w:val="16"/>
              </w:rPr>
            </w:r>
            <w:r w:rsidRPr="00304FB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04FB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2030</w:t>
            </w:r>
            <w:r w:rsidRPr="00304FB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04FB4" w:rsidRPr="00304FB4" w:rsidRDefault="00304FB4" w:rsidP="00304FB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04FB4">
              <w:rPr>
                <w:rFonts w:ascii="Arial" w:hAnsi="Arial" w:cs="Arial"/>
                <w:b/>
                <w:color w:val="25478B"/>
                <w:sz w:val="32"/>
              </w:rPr>
              <w:t>décembre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04FB4" w:rsidRPr="00304FB4" w:rsidRDefault="00304FB4" w:rsidP="00304FB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ier 2031" w:history="1">
              <w:r w:rsidRPr="00304FB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Janv. 2031 ►</w:t>
              </w:r>
            </w:hyperlink>
          </w:p>
        </w:tc>
      </w:tr>
      <w:tr w:rsidR="00304FB4" w:rsidRPr="003D3F2D" w:rsidTr="00304F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4FB4" w:rsidRPr="003D3F2D" w:rsidRDefault="00304FB4" w:rsidP="00304F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4FB4" w:rsidRPr="003D3F2D" w:rsidRDefault="00304FB4" w:rsidP="00304F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4FB4" w:rsidRPr="003D3F2D" w:rsidRDefault="00304FB4" w:rsidP="00304F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4FB4" w:rsidRPr="003D3F2D" w:rsidRDefault="00304FB4" w:rsidP="00304F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4FB4" w:rsidRPr="003D3F2D" w:rsidRDefault="00304FB4" w:rsidP="00304F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4FB4" w:rsidRPr="003D3F2D" w:rsidRDefault="00304FB4" w:rsidP="00304F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04FB4" w:rsidRPr="003D3F2D" w:rsidRDefault="00304FB4" w:rsidP="00304F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304FB4" w:rsidRPr="00304FB4" w:rsidTr="00304FB4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4FB4" w:rsidRPr="00304FB4" w:rsidRDefault="00304F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4FB4" w:rsidRPr="00304FB4" w:rsidRDefault="00304F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4FB4" w:rsidRPr="00304FB4" w:rsidRDefault="00304F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4FB4" w:rsidRPr="00304FB4" w:rsidRDefault="00304F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4FB4" w:rsidRPr="00304FB4" w:rsidRDefault="00304F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4FB4" w:rsidRPr="00304FB4" w:rsidRDefault="00304F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04FB4">
              <w:rPr>
                <w:rStyle w:val="WinCalendarHolidayBlue"/>
              </w:rPr>
              <w:t xml:space="preserve"> Premier Avent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4FB4" w:rsidRPr="00304FB4" w:rsidTr="00304F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04FB4">
              <w:rPr>
                <w:rStyle w:val="WinCalendarHolidayBlue"/>
              </w:rPr>
              <w:t xml:space="preserve"> Immaculée Conception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4FB4" w:rsidRPr="00304FB4" w:rsidTr="00304F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04FB4">
              <w:rPr>
                <w:rStyle w:val="WinCalendarHolidayBlue"/>
              </w:rPr>
              <w:t xml:space="preserve"> L'Escalade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4FB4" w:rsidRPr="00304FB4" w:rsidTr="00304F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4FB4" w:rsidRPr="00304FB4" w:rsidTr="00304F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04FB4">
              <w:rPr>
                <w:rStyle w:val="WinCalendarHolidayBlue"/>
              </w:rPr>
              <w:t xml:space="preserve"> Réveillon de Noël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04FB4">
              <w:rPr>
                <w:rStyle w:val="WinCalendarHolidayRed"/>
              </w:rPr>
              <w:t xml:space="preserve"> Noël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04FB4">
              <w:rPr>
                <w:rStyle w:val="WinCalendarHolidayRed"/>
              </w:rPr>
              <w:t xml:space="preserve"> Saint Etienne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4FB4" w:rsidRPr="00304FB4" w:rsidTr="00304F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04FB4">
              <w:rPr>
                <w:rStyle w:val="WinCalendarHolidayBlue"/>
              </w:rPr>
              <w:t xml:space="preserve"> 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4FB4" w:rsidRDefault="00304FB4" w:rsidP="00304F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04FB4">
              <w:rPr>
                <w:rStyle w:val="WinCalendarHolidayRed"/>
              </w:rPr>
              <w:t xml:space="preserve"> Restauration genevoise</w:t>
            </w:r>
          </w:p>
          <w:p w:rsidR="00304FB4" w:rsidRPr="00304FB4" w:rsidRDefault="00304F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04FB4" w:rsidRPr="00304FB4" w:rsidRDefault="00304F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04FB4" w:rsidRDefault="00304FB4" w:rsidP="00304FB4">
      <w:pPr>
        <w:jc w:val="right"/>
      </w:pPr>
      <w:r w:rsidRPr="00304FB4">
        <w:rPr>
          <w:color w:val="666699"/>
          <w:sz w:val="16"/>
        </w:rPr>
        <w:t xml:space="preserve">Calendriers avec Suisse Jours fériés </w:t>
      </w:r>
      <w:hyperlink r:id="rId6" w:history="1">
        <w:r w:rsidRPr="00304FB4">
          <w:rPr>
            <w:rStyle w:val="Hyperlink"/>
            <w:color w:val="666699"/>
            <w:sz w:val="16"/>
          </w:rPr>
          <w:t>Févr. 2031</w:t>
        </w:r>
      </w:hyperlink>
      <w:r w:rsidRPr="00304FB4">
        <w:rPr>
          <w:color w:val="666699"/>
          <w:sz w:val="16"/>
        </w:rPr>
        <w:t xml:space="preserve">, </w:t>
      </w:r>
      <w:hyperlink r:id="rId7" w:history="1">
        <w:r w:rsidRPr="00304FB4">
          <w:rPr>
            <w:rStyle w:val="Hyperlink"/>
            <w:color w:val="666699"/>
            <w:sz w:val="16"/>
          </w:rPr>
          <w:t>Kalender 2024</w:t>
        </w:r>
      </w:hyperlink>
      <w:r w:rsidRPr="00304FB4">
        <w:rPr>
          <w:color w:val="666699"/>
          <w:sz w:val="16"/>
        </w:rPr>
        <w:t xml:space="preserve">, </w:t>
      </w:r>
      <w:hyperlink r:id="rId8" w:history="1">
        <w:r w:rsidRPr="00304FB4">
          <w:rPr>
            <w:rStyle w:val="Hyperlink"/>
            <w:color w:val="666699"/>
            <w:sz w:val="16"/>
          </w:rPr>
          <w:t>Calendrier à imprimer</w:t>
        </w:r>
      </w:hyperlink>
    </w:p>
    <w:sectPr w:rsidR="00304FB4" w:rsidSect="00304FB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FB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4FB4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6F11A1-2C2D-43EB-A1BF-43CB9A369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04F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04F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04F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04FB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04FB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04FB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04F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4F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h/Calendrier-2024-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fevrier-2031" TargetMode="External"/><Relationship Id="rId5" Type="http://schemas.openxmlformats.org/officeDocument/2006/relationships/hyperlink" Target="https://www.wincalendar.com/calendrier/Suisse/janvier-2031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422</Characters>
  <Application>Microsoft Office Word</Application>
  <DocSecurity>0</DocSecurity>
  <Lines>83</Lines>
  <Paragraphs>43</Paragraphs>
  <ScaleCrop>false</ScaleCrop>
  <Company>Sapro Systems</Company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décembre 2030 Suisse</dc:title>
  <dc:subject>Calendrier Modèle - Suisse</dc:subject>
  <dc:creator>WinCalendar.com</dc:creator>
  <cp:keywords>Modèle de calendrier de mot, calendrier, décembre 2030, calendrier de Suisse, calendrier imprimable, calendrier de paysage, modèle, blanc, calendrier</cp:keywords>
  <dc:description/>
  <cp:lastModifiedBy>Kenny Garcia</cp:lastModifiedBy>
  <cp:revision>1</cp:revision>
  <dcterms:created xsi:type="dcterms:W3CDTF">2023-12-04T09:05:00Z</dcterms:created>
  <dcterms:modified xsi:type="dcterms:W3CDTF">2023-12-04T09:05:00Z</dcterms:modified>
  <cp:category>Modèle de calendrier Suisse</cp:category>
</cp:coreProperties>
</file>