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03407" w14:textId="77777777" w:rsidR="00FD12BA" w:rsidRDefault="00FD12BA" w:rsidP="00FD12B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D12BA">
        <w:rPr>
          <w:rFonts w:ascii="Arial" w:hAnsi="Arial" w:cs="Arial"/>
          <w:color w:val="44546A" w:themeColor="text2"/>
          <w:sz w:val="30"/>
        </w:rPr>
        <w:t>Studeni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FD12BA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FD12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12BA" w:rsidRPr="00FD12BA" w14:paraId="72802DDA" w14:textId="77777777" w:rsidTr="00FD12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3635FF3" w14:textId="5B3C9B59" w:rsidR="00FD12BA" w:rsidRPr="00FD12BA" w:rsidRDefault="00FD12BA" w:rsidP="00FD12B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D12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12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"https://www.wincalendar.com/Hrvatska/Kalendar/Listopad-2024" \o "Listopad 2024" </w:instrText>
            </w:r>
            <w:r w:rsidRPr="00FD12BA">
              <w:rPr>
                <w:rFonts w:ascii="Arial" w:hAnsi="Arial" w:cs="Arial"/>
                <w:color w:val="345393"/>
                <w:sz w:val="16"/>
              </w:rPr>
            </w:r>
            <w:r w:rsidRPr="00FD12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12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 2024</w:t>
            </w:r>
            <w:r w:rsidRPr="00FD12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44941A" w14:textId="2F1313F4" w:rsidR="00FD12BA" w:rsidRPr="00FD12BA" w:rsidRDefault="00FD12BA" w:rsidP="00FD12B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12BA">
              <w:rPr>
                <w:rFonts w:ascii="Arial" w:hAnsi="Arial" w:cs="Arial"/>
                <w:b/>
                <w:color w:val="25478B"/>
                <w:sz w:val="32"/>
              </w:rPr>
              <w:t>Studeni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52547D" w14:textId="425AC3B7" w:rsidR="00FD12BA" w:rsidRPr="00FD12BA" w:rsidRDefault="00FD12BA" w:rsidP="00FD12B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rosinac 2024" w:history="1">
              <w:r w:rsidRPr="00FD12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Pro 2024 ►</w:t>
              </w:r>
            </w:hyperlink>
          </w:p>
        </w:tc>
      </w:tr>
      <w:tr w:rsidR="00FD12BA" w:rsidRPr="00FF7B07" w14:paraId="4BE0D630" w14:textId="77777777" w:rsidTr="00FD12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6BFA82" w14:textId="77777777" w:rsidR="00FD12BA" w:rsidRPr="00FF7B07" w:rsidRDefault="00FD12BA" w:rsidP="00FD12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61FDF" w14:textId="77777777" w:rsidR="00FD12BA" w:rsidRPr="00FF7B07" w:rsidRDefault="00FD12BA" w:rsidP="00FD12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B19543" w14:textId="77777777" w:rsidR="00FD12BA" w:rsidRPr="00FF7B07" w:rsidRDefault="00FD12BA" w:rsidP="00FD12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B810B9" w14:textId="77777777" w:rsidR="00FD12BA" w:rsidRPr="00FF7B07" w:rsidRDefault="00FD12BA" w:rsidP="00FD12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63378" w14:textId="77777777" w:rsidR="00FD12BA" w:rsidRPr="00FF7B07" w:rsidRDefault="00FD12BA" w:rsidP="00FD12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D14727" w14:textId="77777777" w:rsidR="00FD12BA" w:rsidRPr="00FF7B07" w:rsidRDefault="00FD12BA" w:rsidP="00FD12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A3903B" w14:textId="77777777" w:rsidR="00FD12BA" w:rsidRPr="00FF7B07" w:rsidRDefault="00FD12BA" w:rsidP="00FD12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FD12BA" w:rsidRPr="00FD12BA" w14:paraId="58072460" w14:textId="77777777" w:rsidTr="00FD12B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8163B5" w14:textId="77777777" w:rsidR="00FD12BA" w:rsidRPr="00FD12BA" w:rsidRDefault="00FD12B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05C5AD" w14:textId="77777777" w:rsidR="00FD12BA" w:rsidRPr="00FD12BA" w:rsidRDefault="00FD12B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976F44" w14:textId="77777777" w:rsidR="00FD12BA" w:rsidRPr="00FD12BA" w:rsidRDefault="00FD12B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4D7BB3" w14:textId="77777777" w:rsidR="00FD12BA" w:rsidRPr="00FD12BA" w:rsidRDefault="00FD12B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E8BD8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D12BA">
              <w:rPr>
                <w:rStyle w:val="WinCalendarHolidayRed"/>
              </w:rPr>
              <w:t xml:space="preserve"> Svi Sveti</w:t>
            </w:r>
          </w:p>
          <w:p w14:paraId="4F5D5804" w14:textId="0E2494D6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551C04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50DEA773" w14:textId="27F7967E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54F55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68D89633" w14:textId="3C20A0CB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12BA" w:rsidRPr="00FD12BA" w14:paraId="0D5FED26" w14:textId="77777777" w:rsidTr="00FD12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A3420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42A4FA4B" w14:textId="0E814394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1BB90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2BD3687C" w14:textId="727E5B4E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4A5D6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33ACDFE8" w14:textId="300589CF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4A81A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1FD42396" w14:textId="7EDAE233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55197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67F9B0AB" w14:textId="4F51C4BC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7F8123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7C5E4305" w14:textId="7447D9E8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79EC82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359E1A33" w14:textId="4D89C5E6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12BA" w:rsidRPr="00FD12BA" w14:paraId="437F0E4D" w14:textId="77777777" w:rsidTr="00FD12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8B669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50EBE361" w14:textId="15731CE8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E590C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13193094" w14:textId="40EADAF2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CF2DA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09D79ACA" w14:textId="490AE0C0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26405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2543A63D" w14:textId="25DD6B84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7B53E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3E562821" w14:textId="5173EF14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3E13BB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77521BF2" w14:textId="27E109B4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FD50E8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3F2D2F5E" w14:textId="0B87E8DE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12BA" w:rsidRPr="00FD12BA" w14:paraId="14F3FF47" w14:textId="77777777" w:rsidTr="00FD12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02DA7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510E2402" w14:textId="4C15C054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BCF69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543892F7" w14:textId="45646963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EF07E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38563A47" w14:textId="03C0BDD3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F5A50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1731A903" w14:textId="4D9CC506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2253E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5C132B88" w14:textId="23786E74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A6C889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6EF24F4F" w14:textId="44CB91D7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7C14E4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14D6F14E" w14:textId="29680B09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12BA" w:rsidRPr="00FD12BA" w14:paraId="6AB0159D" w14:textId="77777777" w:rsidTr="00FD12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F53F7F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406C0516" w14:textId="0E3A2049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5A61A7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62A7B677" w14:textId="6991E711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99F0BE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189C0AC7" w14:textId="2F60FB6A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A3D2E2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45CA7C08" w14:textId="4AB57DB1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8AD3EC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519BF42E" w14:textId="3ADDEAF0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F265F35" w14:textId="77777777" w:rsidR="00FD12BA" w:rsidRDefault="00FD12BA" w:rsidP="00FD12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D12BA">
              <w:rPr>
                <w:rStyle w:val="WinCalendarHolidayBlue"/>
              </w:rPr>
              <w:t xml:space="preserve"> </w:t>
            </w:r>
          </w:p>
          <w:p w14:paraId="2365FDE5" w14:textId="5EF103A9" w:rsidR="00FD12BA" w:rsidRPr="00FD12BA" w:rsidRDefault="00FD12B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B7A7E0" w14:textId="77777777" w:rsidR="00FD12BA" w:rsidRPr="00FD12BA" w:rsidRDefault="00FD12BA" w:rsidP="00FD12B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9C9065" w14:textId="07184032" w:rsidR="00FD12BA" w:rsidRDefault="00FD12BA" w:rsidP="00FD12BA">
      <w:pPr>
        <w:jc w:val="right"/>
      </w:pPr>
      <w:r w:rsidRPr="00FD12BA">
        <w:rPr>
          <w:color w:val="666699"/>
          <w:sz w:val="16"/>
        </w:rPr>
        <w:t xml:space="preserve">Više Kalendara: </w:t>
      </w:r>
      <w:hyperlink r:id="rId6" w:history="1">
        <w:r w:rsidRPr="00FD12BA">
          <w:rPr>
            <w:rStyle w:val="Hyperlink"/>
            <w:color w:val="666699"/>
            <w:sz w:val="16"/>
          </w:rPr>
          <w:t>Pro 2024</w:t>
        </w:r>
      </w:hyperlink>
      <w:r w:rsidRPr="00FD12BA">
        <w:rPr>
          <w:color w:val="666699"/>
          <w:sz w:val="16"/>
        </w:rPr>
        <w:t xml:space="preserve">, </w:t>
      </w:r>
      <w:hyperlink r:id="rId7" w:history="1">
        <w:r w:rsidRPr="00FD12BA">
          <w:rPr>
            <w:rStyle w:val="Hyperlink"/>
            <w:color w:val="666699"/>
            <w:sz w:val="16"/>
          </w:rPr>
          <w:t>Sij 2025</w:t>
        </w:r>
      </w:hyperlink>
      <w:r w:rsidRPr="00FD12BA">
        <w:rPr>
          <w:color w:val="666699"/>
          <w:sz w:val="16"/>
        </w:rPr>
        <w:t xml:space="preserve">, </w:t>
      </w:r>
      <w:hyperlink r:id="rId8" w:history="1">
        <w:r w:rsidRPr="00FD12BA">
          <w:rPr>
            <w:rStyle w:val="Hyperlink"/>
            <w:color w:val="666699"/>
            <w:sz w:val="16"/>
          </w:rPr>
          <w:t>2024</w:t>
        </w:r>
      </w:hyperlink>
    </w:p>
    <w:sectPr w:rsidR="00FD12BA" w:rsidSect="00FD12B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2B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2BA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8C184"/>
  <w15:chartTrackingRefBased/>
  <w15:docId w15:val="{2CAC3153-CE42-48C9-A342-55D60D732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12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12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12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12B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D12B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D12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D12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12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ije&#269;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Prosinac-2024" TargetMode="External"/><Relationship Id="rId5" Type="http://schemas.openxmlformats.org/officeDocument/2006/relationships/hyperlink" Target="https://www.wincalendar.com/Hrvatska/Kalendar/Prosinac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260</Characters>
  <Application>Microsoft Office Word</Application>
  <DocSecurity>0</DocSecurity>
  <Lines>79</Lines>
  <Paragraphs>42</Paragraphs>
  <ScaleCrop>false</ScaleCrop>
  <Company>Sapro Systems</Company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Studeni 2024 Kalendar s praznicima - Hrvatska</dc:title>
  <dc:subject>Kalendar za ispis</dc:subject>
  <dc:creator>WinCalendar.com</dc:creator>
  <cp:keywords>Predložak Word kalendara, Kalendar, Studeni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